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E0F31" w14:textId="7253FB8A" w:rsidR="00482977" w:rsidRPr="00A337E9" w:rsidRDefault="00482977" w:rsidP="00F3328A">
      <w:pPr>
        <w:widowControl w:val="0"/>
        <w:autoSpaceDE w:val="0"/>
        <w:autoSpaceDN w:val="0"/>
        <w:adjustRightInd w:val="0"/>
        <w:spacing w:line="278" w:lineRule="atLeast"/>
        <w:rPr>
          <w:b/>
          <w:sz w:val="24"/>
          <w:szCs w:val="18"/>
          <w:u w:val="single"/>
          <w:lang w:val="el-GR"/>
        </w:rPr>
      </w:pPr>
      <w:permStart w:id="1559174281" w:edGrp="everyone"/>
      <w:permEnd w:id="1559174281"/>
      <w:r w:rsidRPr="00A337E9">
        <w:rPr>
          <w:b/>
          <w:sz w:val="24"/>
          <w:szCs w:val="18"/>
          <w:u w:val="single"/>
          <w:lang w:val="el-GR"/>
        </w:rPr>
        <w:t xml:space="preserve">ΠΑΡΑΡΤΗΜΑ  </w:t>
      </w:r>
      <w:r w:rsidR="00EB0D98">
        <w:rPr>
          <w:b/>
          <w:sz w:val="24"/>
          <w:szCs w:val="18"/>
          <w:u w:val="single"/>
          <w:lang w:val="el-GR"/>
        </w:rPr>
        <w:t>4</w:t>
      </w:r>
      <w:r w:rsidR="00F3328A" w:rsidRPr="00A337E9">
        <w:rPr>
          <w:b/>
          <w:sz w:val="24"/>
          <w:szCs w:val="18"/>
          <w:u w:val="single"/>
          <w:lang w:val="el-GR"/>
        </w:rPr>
        <w:t>Β</w:t>
      </w:r>
    </w:p>
    <w:p w14:paraId="57C9B546" w14:textId="77777777" w:rsidR="00684EF4" w:rsidRPr="004450A0" w:rsidRDefault="00684EF4">
      <w:pPr>
        <w:widowControl w:val="0"/>
        <w:autoSpaceDE w:val="0"/>
        <w:autoSpaceDN w:val="0"/>
        <w:adjustRightInd w:val="0"/>
        <w:spacing w:line="278" w:lineRule="atLeast"/>
        <w:ind w:firstLine="720"/>
        <w:jc w:val="center"/>
        <w:rPr>
          <w:b/>
          <w:szCs w:val="18"/>
          <w:lang w:val="el-GR"/>
        </w:rPr>
      </w:pPr>
    </w:p>
    <w:p w14:paraId="703C1C89" w14:textId="77777777" w:rsidR="00482977" w:rsidRPr="004450A0" w:rsidRDefault="00482977">
      <w:pPr>
        <w:widowControl w:val="0"/>
        <w:autoSpaceDE w:val="0"/>
        <w:autoSpaceDN w:val="0"/>
        <w:adjustRightInd w:val="0"/>
        <w:spacing w:line="278" w:lineRule="atLeast"/>
        <w:ind w:firstLine="720"/>
        <w:jc w:val="center"/>
        <w:rPr>
          <w:b/>
          <w:szCs w:val="18"/>
          <w:lang w:val="el-GR"/>
        </w:rPr>
      </w:pPr>
      <w:r w:rsidRPr="004450A0">
        <w:rPr>
          <w:b/>
          <w:szCs w:val="18"/>
          <w:lang w:val="el-GR"/>
        </w:rPr>
        <w:t>“Ε</w:t>
      </w:r>
      <w:r w:rsidR="0028561A" w:rsidRPr="004450A0">
        <w:rPr>
          <w:b/>
          <w:szCs w:val="18"/>
          <w:lang w:val="el-GR"/>
        </w:rPr>
        <w:t>ΛΑΧΙΣΤΑ ΚΑΘΗΚΟΝΤΑ ΦΥΛΑΚΑ</w:t>
      </w:r>
      <w:r w:rsidRPr="004450A0">
        <w:rPr>
          <w:b/>
          <w:szCs w:val="18"/>
          <w:lang w:val="el-GR"/>
        </w:rPr>
        <w:t>”</w:t>
      </w:r>
    </w:p>
    <w:p w14:paraId="4D1FB95E" w14:textId="77777777" w:rsidR="00482977" w:rsidRPr="006B10EF" w:rsidRDefault="00482977">
      <w:pPr>
        <w:widowControl w:val="0"/>
        <w:autoSpaceDE w:val="0"/>
        <w:autoSpaceDN w:val="0"/>
        <w:adjustRightInd w:val="0"/>
        <w:spacing w:line="278" w:lineRule="atLeast"/>
        <w:ind w:firstLine="720"/>
        <w:jc w:val="center"/>
        <w:rPr>
          <w:b/>
          <w:sz w:val="24"/>
          <w:szCs w:val="18"/>
          <w:lang w:val="el-GR"/>
        </w:rPr>
      </w:pPr>
    </w:p>
    <w:p w14:paraId="55171FE4" w14:textId="77777777" w:rsidR="00482977" w:rsidRPr="004450A0" w:rsidRDefault="00482977">
      <w:pPr>
        <w:widowControl w:val="0"/>
        <w:autoSpaceDE w:val="0"/>
        <w:autoSpaceDN w:val="0"/>
        <w:adjustRightInd w:val="0"/>
        <w:spacing w:line="278" w:lineRule="atLeast"/>
        <w:ind w:left="720"/>
        <w:rPr>
          <w:color w:val="FF0000"/>
          <w:szCs w:val="22"/>
          <w:lang w:val="el-GR"/>
        </w:rPr>
      </w:pPr>
    </w:p>
    <w:p w14:paraId="732F5860" w14:textId="77777777" w:rsidR="00E33A29" w:rsidRDefault="00E33A29" w:rsidP="00AC4FF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 xml:space="preserve">Ασφάλεια. </w:t>
      </w:r>
    </w:p>
    <w:p w14:paraId="160ABEA1" w14:textId="77777777" w:rsidR="00EB0D98" w:rsidRPr="004450A0" w:rsidRDefault="00EB0D98" w:rsidP="00EB0D98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b/>
          <w:bCs/>
          <w:szCs w:val="22"/>
          <w:lang w:val="el-GR"/>
        </w:rPr>
      </w:pPr>
    </w:p>
    <w:p w14:paraId="7A5E3FF3" w14:textId="77777777" w:rsidR="00E33A29" w:rsidRPr="004450A0" w:rsidRDefault="00E33A29" w:rsidP="00AC4FFB">
      <w:pPr>
        <w:widowControl w:val="0"/>
        <w:numPr>
          <w:ilvl w:val="0"/>
          <w:numId w:val="2"/>
        </w:numPr>
        <w:tabs>
          <w:tab w:val="num" w:pos="1440"/>
        </w:tabs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Ελέγχει και προστατεύει τους χώρους </w:t>
      </w:r>
      <w:r w:rsidR="00B8208C">
        <w:rPr>
          <w:bCs/>
          <w:szCs w:val="22"/>
          <w:lang w:val="el-GR"/>
        </w:rPr>
        <w:t>της ΚΕΔΙΠΕΣ</w:t>
      </w:r>
      <w:r w:rsidRPr="004450A0">
        <w:rPr>
          <w:bCs/>
          <w:szCs w:val="22"/>
          <w:lang w:val="el-GR"/>
        </w:rPr>
        <w:t xml:space="preserve"> , από πιθανή πυρκαγιά, διάρρηξη, κλοπή, πλημμύρα, κακόβουλη ενέργεια σύμφωνα με την εκπαίδευση που υποχρεούται να έχει από την Εταιρεία του.</w:t>
      </w:r>
    </w:p>
    <w:p w14:paraId="0CC84ED5" w14:textId="77777777" w:rsidR="00E33A29" w:rsidRPr="004450A0" w:rsidRDefault="00E33A29" w:rsidP="00AC4FFB">
      <w:pPr>
        <w:widowControl w:val="0"/>
        <w:numPr>
          <w:ilvl w:val="0"/>
          <w:numId w:val="2"/>
        </w:numPr>
        <w:tabs>
          <w:tab w:val="num" w:pos="1440"/>
        </w:tabs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Γνωρίζει και εφαρμόζει τις διαδικασίες έκτακτης ανάγκης, όπως καθορίζονται από </w:t>
      </w:r>
      <w:r w:rsidR="00B8208C">
        <w:rPr>
          <w:bCs/>
          <w:szCs w:val="22"/>
          <w:lang w:val="el-GR"/>
        </w:rPr>
        <w:t>την ΚΕΔΙΠΕΣ</w:t>
      </w:r>
      <w:r w:rsidRPr="004450A0">
        <w:rPr>
          <w:bCs/>
          <w:szCs w:val="22"/>
          <w:lang w:val="el-GR"/>
        </w:rPr>
        <w:t xml:space="preserve"> </w:t>
      </w:r>
    </w:p>
    <w:p w14:paraId="7B84F719" w14:textId="77777777" w:rsidR="00E33A29" w:rsidRPr="004450A0" w:rsidRDefault="00E33A29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Ο φύλακας είναι υποχρεωμένος να γνωρίζει αρκετά καλά τη λειτουργία όλου του τεχνικού εξοπλισμού που αφορά τα συστήματα συναγερμού, πυρανίχνευσης, CCTV, φορητών πυροσβεστήρων, αυτόματης πυρόσβεσης, ή / και άλλου εξοπλισμού που υποδειχθεί από </w:t>
      </w:r>
      <w:r w:rsidR="00B8208C">
        <w:rPr>
          <w:bCs/>
          <w:szCs w:val="22"/>
          <w:lang w:val="el-GR"/>
        </w:rPr>
        <w:t>την ΚΕΔΙΠΕΣ .</w:t>
      </w:r>
      <w:r w:rsidRPr="004450A0">
        <w:rPr>
          <w:bCs/>
          <w:szCs w:val="22"/>
          <w:lang w:val="el-GR"/>
        </w:rPr>
        <w:t xml:space="preserve"> </w:t>
      </w:r>
    </w:p>
    <w:p w14:paraId="3708835A" w14:textId="77777777" w:rsidR="00E106D9" w:rsidRPr="004450A0" w:rsidRDefault="00E106D9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Ο φύλακας θα πρέπει να γνωρίζει όλα τα σημεία στα οποία βρίσκονται πυροσβεστήρες και να τα ελέγχει. Θα πρέπει να βεβαιώνεται ότι ο κάθε πυροσβεστήρας είναι στη θέση του, ότι δεν έχει χρησιμοποιηθεί και ότι βρίσκεται σε καλή κατάσταση. </w:t>
      </w:r>
    </w:p>
    <w:p w14:paraId="5CA3E48B" w14:textId="77777777" w:rsidR="00E33A29" w:rsidRPr="004450A0" w:rsidRDefault="00E33A29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Ο φύλακας θα πρέπει να ελέγχει και να παρακολουθεί το σύστημα Κλειστού Κυκλώματος Τηλεόρασης CCTV κατά την παραμονή του σε σχετικό για το σκοπό αυτό, χώρο. </w:t>
      </w:r>
    </w:p>
    <w:p w14:paraId="168381F7" w14:textId="77777777" w:rsidR="000F1DF5" w:rsidRPr="004450A0" w:rsidRDefault="000F1DF5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Ο φύλακας πρέπει να γνωρίζει τη χρήση και τον τρόπο απεγκλωβισμού ατόμων από ανελκυστήρα, όταν αυτό καταστεί αναγκαίο. </w:t>
      </w:r>
    </w:p>
    <w:p w14:paraId="4E1D8F8F" w14:textId="77777777" w:rsidR="006618E2" w:rsidRPr="004450A0" w:rsidRDefault="00E33A29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Πριν από το κλείσιμο του </w:t>
      </w:r>
      <w:r w:rsidR="007F7C0B">
        <w:rPr>
          <w:bCs/>
          <w:szCs w:val="22"/>
          <w:lang w:val="el-GR"/>
        </w:rPr>
        <w:t>κτιρίου,</w:t>
      </w:r>
      <w:r w:rsidRPr="004450A0">
        <w:rPr>
          <w:bCs/>
          <w:szCs w:val="22"/>
          <w:lang w:val="el-GR"/>
        </w:rPr>
        <w:t xml:space="preserve"> ε</w:t>
      </w:r>
      <w:r w:rsidR="006618E2" w:rsidRPr="004450A0">
        <w:rPr>
          <w:bCs/>
          <w:szCs w:val="22"/>
          <w:lang w:val="el-GR"/>
        </w:rPr>
        <w:t xml:space="preserve">λέγχει ότι όλα τα παράθυρα είναι κλειστά καθώς επίσης και ότι οι πόρτες οι οποίες προβλέπεται να είναι κλειστές ή κλειδωμένες είναι πράγματι κλειστές ή κλειδωμένες σύμφωνα με τις υποδείξεις </w:t>
      </w:r>
      <w:r w:rsidR="00B8208C">
        <w:rPr>
          <w:bCs/>
          <w:szCs w:val="22"/>
          <w:lang w:val="el-GR"/>
        </w:rPr>
        <w:t>της ΚΕΔΙΠΕΣ</w:t>
      </w:r>
      <w:r w:rsidRPr="004450A0">
        <w:rPr>
          <w:bCs/>
          <w:szCs w:val="22"/>
          <w:lang w:val="el-GR"/>
        </w:rPr>
        <w:t>.</w:t>
      </w:r>
    </w:p>
    <w:p w14:paraId="5F194EF1" w14:textId="77777777" w:rsidR="0070686A" w:rsidRPr="004450A0" w:rsidRDefault="0070686A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Όλες οι προσβάσεις </w:t>
      </w:r>
      <w:r w:rsidR="007F7C0B">
        <w:rPr>
          <w:bCs/>
          <w:szCs w:val="22"/>
          <w:lang w:val="el-GR"/>
        </w:rPr>
        <w:t>προς το κτίριο</w:t>
      </w:r>
      <w:r w:rsidR="00E106D9" w:rsidRPr="004450A0">
        <w:rPr>
          <w:bCs/>
          <w:szCs w:val="22"/>
          <w:lang w:val="el-GR"/>
        </w:rPr>
        <w:t>, κατά το κλείσιμο του,</w:t>
      </w:r>
      <w:r w:rsidR="00E33A29" w:rsidRPr="004450A0">
        <w:rPr>
          <w:bCs/>
          <w:szCs w:val="22"/>
          <w:lang w:val="el-GR"/>
        </w:rPr>
        <w:t xml:space="preserve"> </w:t>
      </w:r>
      <w:r w:rsidR="00684EF4" w:rsidRPr="004450A0">
        <w:rPr>
          <w:bCs/>
          <w:szCs w:val="22"/>
          <w:lang w:val="el-GR"/>
        </w:rPr>
        <w:t xml:space="preserve"> </w:t>
      </w:r>
      <w:r w:rsidRPr="004450A0">
        <w:rPr>
          <w:bCs/>
          <w:szCs w:val="22"/>
          <w:lang w:val="el-GR"/>
        </w:rPr>
        <w:t>είναι κλειστές και ασφαλισμένες.</w:t>
      </w:r>
    </w:p>
    <w:p w14:paraId="68F66644" w14:textId="77777777" w:rsidR="006618E2" w:rsidRPr="004450A0" w:rsidRDefault="006618E2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Εάν κατά τη διάρκεια </w:t>
      </w:r>
      <w:r w:rsidR="00E33A29" w:rsidRPr="004450A0">
        <w:rPr>
          <w:bCs/>
          <w:szCs w:val="22"/>
          <w:lang w:val="el-GR"/>
        </w:rPr>
        <w:t xml:space="preserve">της βάρδιας του </w:t>
      </w:r>
      <w:r w:rsidRPr="004450A0">
        <w:rPr>
          <w:bCs/>
          <w:szCs w:val="22"/>
          <w:lang w:val="el-GR"/>
        </w:rPr>
        <w:t>διαπιστωθεί κάτι το ασυνήθιστο, ζημιά, παραβίαση, διάρρηξη, βλάβη ή οτιδήποτε το οποίο κρίνει ότι χρήζει άμεσης αντιμετώπισης, ο φύλακας πρέπει να ενημερώσει</w:t>
      </w:r>
      <w:r w:rsidR="0057770B">
        <w:rPr>
          <w:bCs/>
          <w:szCs w:val="22"/>
          <w:lang w:val="el-GR"/>
        </w:rPr>
        <w:t xml:space="preserve"> το περίπολο, τον κεντρικό σταθμό της εταιρείας του και </w:t>
      </w:r>
      <w:r w:rsidRPr="004450A0">
        <w:rPr>
          <w:bCs/>
          <w:szCs w:val="22"/>
          <w:lang w:val="el-GR"/>
        </w:rPr>
        <w:t xml:space="preserve"> </w:t>
      </w:r>
      <w:r w:rsidR="00E33A29" w:rsidRPr="004450A0">
        <w:rPr>
          <w:bCs/>
          <w:szCs w:val="22"/>
          <w:lang w:val="el-GR"/>
        </w:rPr>
        <w:t xml:space="preserve">το αρμόδιο </w:t>
      </w:r>
      <w:r w:rsidR="00B8208C">
        <w:rPr>
          <w:bCs/>
          <w:szCs w:val="22"/>
          <w:lang w:val="el-GR"/>
        </w:rPr>
        <w:t xml:space="preserve"> της ΚΕΔΙΠΕΣ</w:t>
      </w:r>
      <w:r w:rsidR="00E33A29" w:rsidRPr="004450A0">
        <w:rPr>
          <w:bCs/>
          <w:szCs w:val="22"/>
          <w:lang w:val="el-GR"/>
        </w:rPr>
        <w:t xml:space="preserve"> </w:t>
      </w:r>
      <w:r w:rsidR="00B8208C">
        <w:rPr>
          <w:bCs/>
          <w:szCs w:val="22"/>
          <w:lang w:val="el-GR"/>
        </w:rPr>
        <w:t>.</w:t>
      </w:r>
      <w:r w:rsidR="00E33A29" w:rsidRPr="004450A0">
        <w:rPr>
          <w:bCs/>
          <w:szCs w:val="22"/>
          <w:lang w:val="el-GR"/>
        </w:rPr>
        <w:t xml:space="preserve"> </w:t>
      </w:r>
    </w:p>
    <w:p w14:paraId="4FBE1C10" w14:textId="77777777" w:rsidR="006618E2" w:rsidRPr="004450A0" w:rsidRDefault="006618E2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Σε περίπτωση βλάβης μηχανημάτων ή οποιουδήποτε εξοπλισμού </w:t>
      </w:r>
      <w:r w:rsidR="00E33A29" w:rsidRPr="004450A0">
        <w:rPr>
          <w:bCs/>
          <w:szCs w:val="22"/>
          <w:lang w:val="el-GR"/>
        </w:rPr>
        <w:t>που θα του υποδειχθεί</w:t>
      </w:r>
      <w:r w:rsidRPr="004450A0">
        <w:rPr>
          <w:bCs/>
          <w:szCs w:val="22"/>
          <w:lang w:val="el-GR"/>
        </w:rPr>
        <w:t>, ενημερώνει αμέσως χωρίς καθυστέρηση, τ</w:t>
      </w:r>
      <w:r w:rsidR="00E33A29" w:rsidRPr="004450A0">
        <w:rPr>
          <w:bCs/>
          <w:szCs w:val="22"/>
          <w:lang w:val="el-GR"/>
        </w:rPr>
        <w:t>ο αρμόδιο άτομο</w:t>
      </w:r>
      <w:r w:rsidR="00B8208C">
        <w:rPr>
          <w:bCs/>
          <w:szCs w:val="22"/>
          <w:lang w:val="el-GR"/>
        </w:rPr>
        <w:t xml:space="preserve"> της ΚΕΔΙΠΕΣ</w:t>
      </w:r>
      <w:r w:rsidR="00E33A29" w:rsidRPr="004450A0">
        <w:rPr>
          <w:bCs/>
          <w:szCs w:val="22"/>
          <w:lang w:val="el-GR"/>
        </w:rPr>
        <w:t xml:space="preserve"> </w:t>
      </w:r>
      <w:r w:rsidR="00B8208C">
        <w:rPr>
          <w:bCs/>
          <w:szCs w:val="22"/>
          <w:lang w:val="el-GR"/>
        </w:rPr>
        <w:t>.</w:t>
      </w:r>
      <w:r w:rsidR="00E33A29" w:rsidRPr="004450A0">
        <w:rPr>
          <w:bCs/>
          <w:szCs w:val="22"/>
          <w:lang w:val="el-GR"/>
        </w:rPr>
        <w:t xml:space="preserve"> </w:t>
      </w:r>
      <w:r w:rsidRPr="004450A0">
        <w:rPr>
          <w:bCs/>
          <w:szCs w:val="22"/>
          <w:lang w:val="el-GR"/>
        </w:rPr>
        <w:t xml:space="preserve"> </w:t>
      </w:r>
    </w:p>
    <w:p w14:paraId="4B477817" w14:textId="77777777" w:rsidR="0070686A" w:rsidRDefault="0070686A" w:rsidP="00AC4FFB">
      <w:pPr>
        <w:pStyle w:val="ListParagraph"/>
        <w:spacing w:line="360" w:lineRule="auto"/>
        <w:jc w:val="both"/>
        <w:rPr>
          <w:szCs w:val="22"/>
          <w:lang w:val="el-GR"/>
        </w:rPr>
      </w:pPr>
    </w:p>
    <w:p w14:paraId="7FD63912" w14:textId="77777777" w:rsidR="00EB0D98" w:rsidRDefault="00EB0D98" w:rsidP="00AC4FFB">
      <w:pPr>
        <w:pStyle w:val="ListParagraph"/>
        <w:spacing w:line="360" w:lineRule="auto"/>
        <w:jc w:val="both"/>
        <w:rPr>
          <w:szCs w:val="22"/>
          <w:lang w:val="el-GR"/>
        </w:rPr>
      </w:pPr>
    </w:p>
    <w:p w14:paraId="0FD6E1E0" w14:textId="77777777" w:rsidR="0061043C" w:rsidRPr="004450A0" w:rsidRDefault="0061043C" w:rsidP="00AC4FFB">
      <w:pPr>
        <w:pStyle w:val="ListParagraph"/>
        <w:spacing w:line="360" w:lineRule="auto"/>
        <w:jc w:val="both"/>
        <w:rPr>
          <w:szCs w:val="22"/>
          <w:lang w:val="el-GR"/>
        </w:rPr>
      </w:pPr>
    </w:p>
    <w:p w14:paraId="41A407D8" w14:textId="77777777" w:rsidR="0070686A" w:rsidRPr="004450A0" w:rsidRDefault="0070686A" w:rsidP="00AC4FFB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lastRenderedPageBreak/>
        <w:t xml:space="preserve">Παραλαβή/ Παράδοση βάρδιας. </w:t>
      </w:r>
    </w:p>
    <w:p w14:paraId="4CCDCF85" w14:textId="77777777" w:rsidR="009A68F3" w:rsidRPr="004450A0" w:rsidRDefault="009A68F3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>Ο φύλακας που θα αναλαμβάνει βάρδια, θα πρέπει να υπογράφει σ</w:t>
      </w:r>
      <w:r w:rsidR="001A4766" w:rsidRPr="004450A0">
        <w:rPr>
          <w:bCs/>
          <w:szCs w:val="22"/>
          <w:lang w:val="el-GR"/>
        </w:rPr>
        <w:t xml:space="preserve">ε </w:t>
      </w:r>
      <w:r w:rsidR="009E383C" w:rsidRPr="004450A0">
        <w:rPr>
          <w:bCs/>
          <w:szCs w:val="22"/>
          <w:lang w:val="el-GR"/>
        </w:rPr>
        <w:t>απουσιολόγιο</w:t>
      </w:r>
      <w:r w:rsidRPr="004450A0">
        <w:rPr>
          <w:bCs/>
          <w:szCs w:val="22"/>
          <w:lang w:val="el-GR"/>
        </w:rPr>
        <w:t xml:space="preserve">. </w:t>
      </w:r>
      <w:r w:rsidR="001A4766" w:rsidRPr="004450A0">
        <w:rPr>
          <w:bCs/>
          <w:szCs w:val="22"/>
          <w:lang w:val="el-GR"/>
        </w:rPr>
        <w:t xml:space="preserve">Θα </w:t>
      </w:r>
      <w:r w:rsidRPr="004450A0">
        <w:rPr>
          <w:bCs/>
          <w:szCs w:val="22"/>
          <w:lang w:val="el-GR"/>
        </w:rPr>
        <w:t xml:space="preserve">πρέπει να υπογράφει </w:t>
      </w:r>
      <w:r w:rsidR="009E383C" w:rsidRPr="004450A0">
        <w:rPr>
          <w:bCs/>
          <w:szCs w:val="22"/>
          <w:lang w:val="el-GR"/>
        </w:rPr>
        <w:t xml:space="preserve">στο βιβλίο συμβάντων </w:t>
      </w:r>
      <w:r w:rsidRPr="004450A0">
        <w:rPr>
          <w:bCs/>
          <w:szCs w:val="22"/>
          <w:lang w:val="el-GR"/>
        </w:rPr>
        <w:t xml:space="preserve">ότι έχει ενημερωθεί από τον προηγούμενο φύλακα για τα περιστατικά τα οποία έχουν επισυμβεί και τις σχετικές ενέργειες που έχουν γίνει, κατά την προηγούμενη βάρδια. </w:t>
      </w:r>
    </w:p>
    <w:p w14:paraId="0E9F0A4B" w14:textId="77777777" w:rsidR="0070686A" w:rsidRPr="004450A0" w:rsidRDefault="0070686A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>Ο φύλακας, κατά τη λήξη της βάρδιας του, θα πρέπει να ενημερώνει τον επόμενο φύλακα για ότι έχει συμβεί κατά τη διάρκεια της βάρδιας του</w:t>
      </w:r>
      <w:r w:rsidR="00432C23" w:rsidRPr="004450A0">
        <w:rPr>
          <w:bCs/>
          <w:szCs w:val="22"/>
          <w:lang w:val="el-GR"/>
        </w:rPr>
        <w:t xml:space="preserve"> (τα σχετικά γεγονότα και ενέργειας θα πρέπει να είναι ήδη καταγραμμένα στο Βιβλίο Συμβάντων)</w:t>
      </w:r>
      <w:r w:rsidRPr="004450A0">
        <w:rPr>
          <w:bCs/>
          <w:szCs w:val="22"/>
          <w:lang w:val="el-GR"/>
        </w:rPr>
        <w:t xml:space="preserve">. </w:t>
      </w:r>
    </w:p>
    <w:p w14:paraId="065AA515" w14:textId="77777777" w:rsidR="00432C23" w:rsidRPr="004450A0" w:rsidRDefault="006B10EF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>Ο φύλακας θα</w:t>
      </w:r>
      <w:r w:rsidR="0070686A" w:rsidRPr="004450A0">
        <w:rPr>
          <w:bCs/>
          <w:szCs w:val="22"/>
          <w:lang w:val="el-GR"/>
        </w:rPr>
        <w:t xml:space="preserve"> πρέπει να υπογράφει </w:t>
      </w:r>
      <w:r w:rsidR="00432C23" w:rsidRPr="004450A0">
        <w:rPr>
          <w:bCs/>
          <w:szCs w:val="22"/>
          <w:lang w:val="el-GR"/>
        </w:rPr>
        <w:t xml:space="preserve">στο Βιβλίο Συμβάντων την ώρα της λήξης της βάρδιας και την παράδοση στην επόμενη βάρδια. </w:t>
      </w:r>
    </w:p>
    <w:p w14:paraId="5E7BD531" w14:textId="77777777" w:rsidR="00432C23" w:rsidRPr="00AC2E32" w:rsidRDefault="00EC7568" w:rsidP="0061043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18"/>
        <w:jc w:val="both"/>
        <w:rPr>
          <w:bCs/>
          <w:szCs w:val="22"/>
          <w:lang w:val="el-GR"/>
        </w:rPr>
      </w:pPr>
      <w:r w:rsidRPr="00AC2E32">
        <w:rPr>
          <w:bCs/>
          <w:szCs w:val="22"/>
          <w:lang w:val="el-GR"/>
        </w:rPr>
        <w:t>Το βιβλίο συμβάντων είναι</w:t>
      </w:r>
      <w:r w:rsidR="00AC2E32">
        <w:rPr>
          <w:bCs/>
          <w:szCs w:val="22"/>
          <w:lang w:val="el-GR"/>
        </w:rPr>
        <w:t xml:space="preserve"> ευθύνη της Εταιρείας Φύλαξης. </w:t>
      </w:r>
    </w:p>
    <w:p w14:paraId="7B1662E3" w14:textId="77777777" w:rsidR="00686F68" w:rsidRPr="004450A0" w:rsidRDefault="00686F68" w:rsidP="00AC4FF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>Κάπνισμα.</w:t>
      </w:r>
    </w:p>
    <w:p w14:paraId="24DCA424" w14:textId="77777777" w:rsidR="00482977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>Απαγορεύει αυστηρά το κάπνισμα εντός τ</w:t>
      </w:r>
      <w:r w:rsidR="003F4487" w:rsidRPr="004450A0">
        <w:rPr>
          <w:bCs/>
          <w:szCs w:val="22"/>
          <w:lang w:val="el-GR"/>
        </w:rPr>
        <w:t>ων χώρων</w:t>
      </w:r>
      <w:r w:rsidR="00684EF4" w:rsidRPr="004450A0">
        <w:rPr>
          <w:bCs/>
          <w:szCs w:val="22"/>
          <w:lang w:val="el-GR"/>
        </w:rPr>
        <w:t xml:space="preserve"> </w:t>
      </w:r>
      <w:r w:rsidR="007A3B12">
        <w:rPr>
          <w:bCs/>
          <w:szCs w:val="22"/>
          <w:lang w:val="el-GR"/>
        </w:rPr>
        <w:t>της ΚΕΔΙΠΕΣ.</w:t>
      </w:r>
      <w:r w:rsidR="001A4766" w:rsidRPr="004450A0">
        <w:rPr>
          <w:bCs/>
          <w:szCs w:val="22"/>
          <w:lang w:val="el-GR"/>
        </w:rPr>
        <w:t xml:space="preserve"> </w:t>
      </w:r>
    </w:p>
    <w:p w14:paraId="3F91AE5A" w14:textId="77777777" w:rsidR="00482977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Ελέγχει κατά πόσο τηρείται η απαγόρευση του καπνίσματος </w:t>
      </w:r>
      <w:r w:rsidR="003F4487" w:rsidRPr="004450A0">
        <w:rPr>
          <w:bCs/>
          <w:szCs w:val="22"/>
          <w:lang w:val="el-GR"/>
        </w:rPr>
        <w:t>εντός των χώρων</w:t>
      </w:r>
      <w:r w:rsidR="00E75378" w:rsidRPr="004450A0">
        <w:rPr>
          <w:bCs/>
          <w:szCs w:val="22"/>
          <w:lang w:val="el-GR"/>
        </w:rPr>
        <w:t xml:space="preserve"> </w:t>
      </w:r>
      <w:r w:rsidR="007A3B12">
        <w:rPr>
          <w:bCs/>
          <w:szCs w:val="22"/>
          <w:lang w:val="el-GR"/>
        </w:rPr>
        <w:t>της ΚΕΔΙΠΕΣ.</w:t>
      </w:r>
    </w:p>
    <w:p w14:paraId="2625CBBE" w14:textId="77777777" w:rsidR="00482977" w:rsidRPr="004450A0" w:rsidRDefault="00686F68" w:rsidP="00AC4FF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 xml:space="preserve">Καθαριότητα. </w:t>
      </w:r>
    </w:p>
    <w:p w14:paraId="13060F3E" w14:textId="77777777" w:rsidR="00482977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Διασφαλίζει την τυπική καθαριότητα του χώρου φύλαξης </w:t>
      </w:r>
      <w:r w:rsidR="001A4766" w:rsidRPr="004450A0">
        <w:rPr>
          <w:bCs/>
          <w:szCs w:val="22"/>
          <w:lang w:val="el-GR"/>
        </w:rPr>
        <w:t>.</w:t>
      </w:r>
    </w:p>
    <w:p w14:paraId="520B4238" w14:textId="77777777" w:rsidR="00482977" w:rsidRPr="004450A0" w:rsidRDefault="00482977" w:rsidP="00AC4FF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 xml:space="preserve">Καταγραφή </w:t>
      </w:r>
      <w:r w:rsidR="00392136" w:rsidRPr="004450A0">
        <w:rPr>
          <w:b/>
          <w:bCs/>
          <w:szCs w:val="22"/>
          <w:lang w:val="el-GR"/>
        </w:rPr>
        <w:t>Σ</w:t>
      </w:r>
      <w:r w:rsidRPr="004450A0">
        <w:rPr>
          <w:b/>
          <w:bCs/>
          <w:szCs w:val="22"/>
          <w:lang w:val="el-GR"/>
        </w:rPr>
        <w:t>υμβάντων.</w:t>
      </w:r>
    </w:p>
    <w:p w14:paraId="14F845D3" w14:textId="77777777" w:rsidR="00482977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Ο φύλακας έχει την ευθύνη </w:t>
      </w:r>
      <w:r w:rsidR="000236F8" w:rsidRPr="004450A0">
        <w:rPr>
          <w:bCs/>
          <w:szCs w:val="22"/>
          <w:lang w:val="el-GR"/>
        </w:rPr>
        <w:t xml:space="preserve">να τηρεί «Βιβλίο Συμβάντων». Στο συγκεκριμένο βιβλίο θα πρέπει να </w:t>
      </w:r>
      <w:r w:rsidRPr="004450A0">
        <w:rPr>
          <w:bCs/>
          <w:szCs w:val="22"/>
          <w:lang w:val="el-GR"/>
        </w:rPr>
        <w:t>καταγράφει τα ατυχήματα</w:t>
      </w:r>
      <w:r w:rsidR="000236F8" w:rsidRPr="004450A0">
        <w:rPr>
          <w:bCs/>
          <w:szCs w:val="22"/>
          <w:lang w:val="el-GR"/>
        </w:rPr>
        <w:t xml:space="preserve">, όλα </w:t>
      </w:r>
      <w:r w:rsidR="00D930F9" w:rsidRPr="004450A0">
        <w:rPr>
          <w:bCs/>
          <w:szCs w:val="22"/>
          <w:lang w:val="el-GR"/>
        </w:rPr>
        <w:t xml:space="preserve">τα </w:t>
      </w:r>
      <w:r w:rsidR="000236F8" w:rsidRPr="004450A0">
        <w:rPr>
          <w:bCs/>
          <w:szCs w:val="22"/>
          <w:lang w:val="el-GR"/>
        </w:rPr>
        <w:t>συμβάντα</w:t>
      </w:r>
      <w:r w:rsidR="006D67CC" w:rsidRPr="004450A0">
        <w:rPr>
          <w:bCs/>
          <w:szCs w:val="22"/>
          <w:lang w:val="el-GR"/>
        </w:rPr>
        <w:t xml:space="preserve">, προβλήματα </w:t>
      </w:r>
      <w:r w:rsidR="000236F8" w:rsidRPr="004450A0">
        <w:rPr>
          <w:bCs/>
          <w:szCs w:val="22"/>
          <w:lang w:val="el-GR"/>
        </w:rPr>
        <w:t xml:space="preserve"> και ότι έχει σχέση με τα καθήκοντα του τα οποία περιγράφονται στο παρών έγγραφο. </w:t>
      </w:r>
    </w:p>
    <w:p w14:paraId="139B5D36" w14:textId="77777777" w:rsidR="000236F8" w:rsidRPr="004450A0" w:rsidRDefault="000236F8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Στο βιβλίο θα πρέπει να υπογράφει κάθε βάρδια τόσο κατά την ανάληψη όσο και κατά την λήξη των καθηκόντων της. </w:t>
      </w:r>
    </w:p>
    <w:p w14:paraId="4A53A4E0" w14:textId="77777777" w:rsidR="00482977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Κατά την περιγραφή </w:t>
      </w:r>
      <w:r w:rsidR="000236F8" w:rsidRPr="004450A0">
        <w:rPr>
          <w:bCs/>
          <w:szCs w:val="22"/>
          <w:lang w:val="el-GR"/>
        </w:rPr>
        <w:t xml:space="preserve">ενός συμβάντος, στο συγκεκριμένο βιβλίο, </w:t>
      </w:r>
      <w:r w:rsidRPr="004450A0">
        <w:rPr>
          <w:bCs/>
          <w:szCs w:val="22"/>
          <w:lang w:val="el-GR"/>
        </w:rPr>
        <w:t>θα πρέπει να περιλαμβάνονται τα πιο κάτω:</w:t>
      </w:r>
    </w:p>
    <w:p w14:paraId="05E9116D" w14:textId="77777777" w:rsidR="00482977" w:rsidRPr="004450A0" w:rsidRDefault="00482977" w:rsidP="00AC4F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2"/>
          <w:lang w:val="el-GR"/>
        </w:rPr>
      </w:pPr>
      <w:r w:rsidRPr="004450A0">
        <w:rPr>
          <w:szCs w:val="22"/>
          <w:lang w:val="el-GR"/>
        </w:rPr>
        <w:t>Ημερομηνία, ώρα και χώρος συμβάντος</w:t>
      </w:r>
    </w:p>
    <w:p w14:paraId="594E333A" w14:textId="77777777" w:rsidR="00482977" w:rsidRPr="004450A0" w:rsidRDefault="00482977" w:rsidP="00AC4F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2"/>
          <w:lang w:val="el-GR"/>
        </w:rPr>
      </w:pPr>
      <w:r w:rsidRPr="004450A0">
        <w:rPr>
          <w:szCs w:val="22"/>
          <w:lang w:val="el-GR"/>
        </w:rPr>
        <w:t>Λεπτομέρειες συμβάντος</w:t>
      </w:r>
    </w:p>
    <w:p w14:paraId="28100D7E" w14:textId="77777777" w:rsidR="00482977" w:rsidRPr="004450A0" w:rsidRDefault="00482977" w:rsidP="00AC4F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2"/>
          <w:lang w:val="el-GR"/>
        </w:rPr>
      </w:pPr>
      <w:r w:rsidRPr="004450A0">
        <w:rPr>
          <w:szCs w:val="22"/>
          <w:lang w:val="el-GR"/>
        </w:rPr>
        <w:t xml:space="preserve">Ενέργειες που έχουν γίνει από </w:t>
      </w:r>
      <w:r w:rsidR="00D930F9" w:rsidRPr="004450A0">
        <w:rPr>
          <w:szCs w:val="22"/>
          <w:lang w:val="el-GR"/>
        </w:rPr>
        <w:t xml:space="preserve">την </w:t>
      </w:r>
      <w:r w:rsidRPr="004450A0">
        <w:rPr>
          <w:szCs w:val="22"/>
          <w:lang w:val="el-GR"/>
        </w:rPr>
        <w:t>πλευρά</w:t>
      </w:r>
      <w:r w:rsidR="00D930F9" w:rsidRPr="004450A0">
        <w:rPr>
          <w:szCs w:val="22"/>
          <w:lang w:val="el-GR"/>
        </w:rPr>
        <w:t xml:space="preserve"> </w:t>
      </w:r>
      <w:r w:rsidR="007A3B12">
        <w:rPr>
          <w:szCs w:val="22"/>
          <w:lang w:val="el-GR"/>
        </w:rPr>
        <w:t>της ΚΕΔΙΠΕΣ.</w:t>
      </w:r>
      <w:r w:rsidR="00684EF4" w:rsidRPr="004450A0">
        <w:rPr>
          <w:szCs w:val="22"/>
          <w:lang w:val="el-GR"/>
        </w:rPr>
        <w:t xml:space="preserve"> </w:t>
      </w:r>
      <w:r w:rsidRPr="004450A0">
        <w:rPr>
          <w:szCs w:val="22"/>
          <w:lang w:val="el-GR"/>
        </w:rPr>
        <w:t xml:space="preserve"> </w:t>
      </w:r>
    </w:p>
    <w:p w14:paraId="0AE250F3" w14:textId="77777777" w:rsidR="00482977" w:rsidRPr="004450A0" w:rsidRDefault="00482977" w:rsidP="00AC4F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2"/>
          <w:lang w:val="el-GR"/>
        </w:rPr>
      </w:pPr>
      <w:r w:rsidRPr="004450A0">
        <w:rPr>
          <w:szCs w:val="22"/>
          <w:lang w:val="el-GR"/>
        </w:rPr>
        <w:t xml:space="preserve">Προτάσεις  / εισηγήσεις για τις επιπρόσθετες ενέργειες που θα πρέπει να γίνουν </w:t>
      </w:r>
    </w:p>
    <w:p w14:paraId="27483A45" w14:textId="77777777" w:rsidR="00482977" w:rsidRPr="004450A0" w:rsidRDefault="00482977" w:rsidP="00AC4F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2"/>
          <w:lang w:val="el-GR"/>
        </w:rPr>
      </w:pPr>
      <w:r w:rsidRPr="004450A0">
        <w:rPr>
          <w:szCs w:val="22"/>
          <w:lang w:val="el-GR"/>
        </w:rPr>
        <w:t>Ονόματα και διευθύνσεις μαρτύρων</w:t>
      </w:r>
    </w:p>
    <w:p w14:paraId="18F02131" w14:textId="77777777" w:rsidR="00482977" w:rsidRPr="004450A0" w:rsidRDefault="006D67CC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Ανάλογη ενημέρωση θα πρέπει να γίνεται αμέσως μετά </w:t>
      </w:r>
      <w:r w:rsidR="009A68F3" w:rsidRPr="004450A0">
        <w:rPr>
          <w:bCs/>
          <w:szCs w:val="22"/>
          <w:lang w:val="el-GR"/>
        </w:rPr>
        <w:t xml:space="preserve">το </w:t>
      </w:r>
      <w:r w:rsidR="00482977" w:rsidRPr="004450A0">
        <w:rPr>
          <w:bCs/>
          <w:szCs w:val="22"/>
          <w:lang w:val="el-GR"/>
        </w:rPr>
        <w:t>συμβάν</w:t>
      </w:r>
      <w:r w:rsidRPr="004450A0">
        <w:rPr>
          <w:bCs/>
          <w:szCs w:val="22"/>
          <w:lang w:val="el-GR"/>
        </w:rPr>
        <w:t>,</w:t>
      </w:r>
      <w:r w:rsidR="00482977" w:rsidRPr="004450A0">
        <w:rPr>
          <w:bCs/>
          <w:szCs w:val="22"/>
          <w:lang w:val="el-GR"/>
        </w:rPr>
        <w:t xml:space="preserve"> </w:t>
      </w:r>
      <w:r w:rsidR="00392136" w:rsidRPr="004450A0">
        <w:rPr>
          <w:bCs/>
          <w:szCs w:val="22"/>
          <w:lang w:val="el-GR"/>
        </w:rPr>
        <w:t xml:space="preserve">στο αρμόδιο </w:t>
      </w:r>
      <w:r w:rsidR="00D930F9" w:rsidRPr="004450A0">
        <w:rPr>
          <w:bCs/>
          <w:szCs w:val="22"/>
          <w:lang w:val="el-GR"/>
        </w:rPr>
        <w:t xml:space="preserve">άτομο </w:t>
      </w:r>
      <w:r w:rsidR="007A3B12">
        <w:rPr>
          <w:bCs/>
          <w:szCs w:val="22"/>
          <w:lang w:val="el-GR"/>
        </w:rPr>
        <w:t>της ΚΕΔΙΠΕΣ.</w:t>
      </w:r>
    </w:p>
    <w:p w14:paraId="67303A3B" w14:textId="77777777" w:rsidR="00482977" w:rsidRPr="004450A0" w:rsidRDefault="00482977" w:rsidP="00AC4FF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>Κλειδιά</w:t>
      </w:r>
      <w:r w:rsidR="00EF583D" w:rsidRPr="004450A0">
        <w:rPr>
          <w:b/>
          <w:bCs/>
          <w:szCs w:val="22"/>
          <w:lang w:val="en-US"/>
        </w:rPr>
        <w:t>.</w:t>
      </w:r>
    </w:p>
    <w:p w14:paraId="4036CEE3" w14:textId="77777777" w:rsidR="00482977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Τήρηση και διαφύλαξη </w:t>
      </w:r>
      <w:r w:rsidR="00FF0B00" w:rsidRPr="004450A0">
        <w:rPr>
          <w:bCs/>
          <w:szCs w:val="22"/>
          <w:lang w:val="el-GR"/>
        </w:rPr>
        <w:t xml:space="preserve">των </w:t>
      </w:r>
      <w:r w:rsidRPr="004450A0">
        <w:rPr>
          <w:bCs/>
          <w:szCs w:val="22"/>
          <w:lang w:val="el-GR"/>
        </w:rPr>
        <w:t>κλειδι</w:t>
      </w:r>
      <w:r w:rsidR="00FF0B00" w:rsidRPr="004450A0">
        <w:rPr>
          <w:bCs/>
          <w:szCs w:val="22"/>
          <w:lang w:val="el-GR"/>
        </w:rPr>
        <w:t xml:space="preserve">ών των </w:t>
      </w:r>
      <w:r w:rsidRPr="004450A0">
        <w:rPr>
          <w:bCs/>
          <w:szCs w:val="22"/>
          <w:lang w:val="el-GR"/>
        </w:rPr>
        <w:t xml:space="preserve">διαφόρων χώρων </w:t>
      </w:r>
      <w:r w:rsidR="00D930F9" w:rsidRPr="004450A0">
        <w:rPr>
          <w:bCs/>
          <w:szCs w:val="22"/>
          <w:lang w:val="el-GR"/>
        </w:rPr>
        <w:t xml:space="preserve">του Υποστατικού. </w:t>
      </w:r>
      <w:r w:rsidR="00E75378" w:rsidRPr="004450A0">
        <w:rPr>
          <w:bCs/>
          <w:szCs w:val="22"/>
          <w:lang w:val="el-GR"/>
        </w:rPr>
        <w:t xml:space="preserve"> </w:t>
      </w:r>
      <w:r w:rsidRPr="004450A0">
        <w:rPr>
          <w:bCs/>
          <w:szCs w:val="22"/>
          <w:lang w:val="el-GR"/>
        </w:rPr>
        <w:t xml:space="preserve"> </w:t>
      </w:r>
    </w:p>
    <w:p w14:paraId="11ABB20F" w14:textId="77777777" w:rsidR="009959C1" w:rsidRPr="004450A0" w:rsidRDefault="009959C1" w:rsidP="00AC4FFB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2"/>
          <w:lang w:val="el-GR"/>
        </w:rPr>
      </w:pPr>
    </w:p>
    <w:p w14:paraId="02DAA9E4" w14:textId="77777777" w:rsidR="00482977" w:rsidRPr="004450A0" w:rsidRDefault="00EF583D" w:rsidP="00AC4FF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szCs w:val="22"/>
          <w:lang w:val="el-GR"/>
        </w:rPr>
      </w:pPr>
      <w:r w:rsidRPr="004450A0">
        <w:rPr>
          <w:b/>
          <w:bCs/>
          <w:szCs w:val="22"/>
          <w:lang w:val="el-GR"/>
        </w:rPr>
        <w:lastRenderedPageBreak/>
        <w:t>Τηλέφωνα.</w:t>
      </w:r>
    </w:p>
    <w:p w14:paraId="19B44B66" w14:textId="40EBA032" w:rsidR="00482977" w:rsidRPr="001811A3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>Απαγ</w:t>
      </w:r>
      <w:r w:rsidR="009959C1" w:rsidRPr="004450A0">
        <w:rPr>
          <w:bCs/>
          <w:szCs w:val="22"/>
          <w:lang w:val="el-GR"/>
        </w:rPr>
        <w:t xml:space="preserve">ορεύεται η χρήση του τηλεφώνου </w:t>
      </w:r>
      <w:r w:rsidRPr="004450A0">
        <w:rPr>
          <w:bCs/>
          <w:szCs w:val="22"/>
          <w:lang w:val="el-GR"/>
        </w:rPr>
        <w:t xml:space="preserve">ή άλλου εξοπλισμού </w:t>
      </w:r>
      <w:r w:rsidR="007A3B12">
        <w:rPr>
          <w:bCs/>
          <w:szCs w:val="22"/>
          <w:lang w:val="el-GR"/>
        </w:rPr>
        <w:t xml:space="preserve">της ΚΕΔΙΠΕΣ </w:t>
      </w:r>
      <w:r w:rsidR="00D930F9" w:rsidRPr="004450A0">
        <w:rPr>
          <w:bCs/>
          <w:szCs w:val="22"/>
          <w:lang w:val="el-GR"/>
        </w:rPr>
        <w:t>,</w:t>
      </w:r>
      <w:r w:rsidRPr="004450A0">
        <w:rPr>
          <w:bCs/>
          <w:szCs w:val="22"/>
          <w:lang w:val="el-GR"/>
        </w:rPr>
        <w:t xml:space="preserve"> για μη υπηρεσιακούς λόγους. Τυχόν υπερβάσεις από το τηλέφωνο του χώρου </w:t>
      </w:r>
      <w:r w:rsidR="00392136" w:rsidRPr="004450A0">
        <w:rPr>
          <w:bCs/>
          <w:szCs w:val="22"/>
          <w:lang w:val="el-GR"/>
        </w:rPr>
        <w:t>του φύλακα</w:t>
      </w:r>
      <w:r w:rsidRPr="004450A0">
        <w:rPr>
          <w:bCs/>
          <w:szCs w:val="22"/>
          <w:lang w:val="el-GR"/>
        </w:rPr>
        <w:t xml:space="preserve">, θα επιβαρύνουν την </w:t>
      </w:r>
      <w:r w:rsidR="00E75378" w:rsidRPr="004450A0">
        <w:rPr>
          <w:bCs/>
          <w:szCs w:val="22"/>
          <w:lang w:val="el-GR"/>
        </w:rPr>
        <w:t>Εταιρεία</w:t>
      </w:r>
      <w:r w:rsidR="009A68F3" w:rsidRPr="004450A0">
        <w:rPr>
          <w:bCs/>
          <w:szCs w:val="22"/>
          <w:lang w:val="el-GR"/>
        </w:rPr>
        <w:t xml:space="preserve"> Φύλαξης</w:t>
      </w:r>
      <w:r w:rsidRPr="001811A3">
        <w:rPr>
          <w:bCs/>
          <w:szCs w:val="22"/>
          <w:lang w:val="el-GR"/>
        </w:rPr>
        <w:t>.</w:t>
      </w:r>
      <w:r w:rsidR="00017619" w:rsidRPr="001811A3">
        <w:rPr>
          <w:bCs/>
          <w:szCs w:val="22"/>
          <w:lang w:val="el-GR"/>
        </w:rPr>
        <w:t xml:space="preserve"> Η χρήση προσωπικών κινητών τηλεφώνων κατά την διάρκεια της εργασίας θα πρέπει να περιορίζεται στο απολύτως αναγκαίο και να γίνετε με διακριτικότητα χωρίς να επηρεάζεται η ομαλή εκτέλεση των καθηκόντων</w:t>
      </w:r>
      <w:r w:rsidR="00DB02E1" w:rsidRPr="001811A3">
        <w:rPr>
          <w:bCs/>
          <w:szCs w:val="22"/>
          <w:lang w:val="el-GR"/>
        </w:rPr>
        <w:t xml:space="preserve"> του φύλακα</w:t>
      </w:r>
      <w:r w:rsidR="00017619" w:rsidRPr="001811A3">
        <w:rPr>
          <w:bCs/>
          <w:szCs w:val="22"/>
          <w:lang w:val="el-GR"/>
        </w:rPr>
        <w:t>.</w:t>
      </w:r>
    </w:p>
    <w:p w14:paraId="34BD4B0B" w14:textId="77777777" w:rsidR="00F05C65" w:rsidRPr="004450A0" w:rsidRDefault="00F05C65" w:rsidP="00AC4FFB">
      <w:pPr>
        <w:pStyle w:val="BodyTextIndent2"/>
        <w:spacing w:line="360" w:lineRule="auto"/>
        <w:jc w:val="both"/>
        <w:rPr>
          <w:szCs w:val="22"/>
        </w:rPr>
      </w:pPr>
    </w:p>
    <w:p w14:paraId="5CF4BE4F" w14:textId="77777777" w:rsidR="007366D3" w:rsidRPr="004450A0" w:rsidRDefault="007366D3" w:rsidP="00AC4FF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>Φωτισμός.</w:t>
      </w:r>
    </w:p>
    <w:p w14:paraId="3435CA52" w14:textId="77777777" w:rsidR="007366D3" w:rsidRPr="004450A0" w:rsidRDefault="007366D3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>Ο φύλακας φροντίζει όπως ο περιμετρικός φωτισμός ή/ και άλλος φωτ</w:t>
      </w:r>
      <w:r w:rsidR="00320030" w:rsidRPr="004450A0">
        <w:rPr>
          <w:bCs/>
          <w:szCs w:val="22"/>
          <w:lang w:val="el-GR"/>
        </w:rPr>
        <w:t>ισμός που θα υποδειχθεί</w:t>
      </w:r>
      <w:r w:rsidRPr="004450A0">
        <w:rPr>
          <w:bCs/>
          <w:szCs w:val="22"/>
          <w:lang w:val="el-GR"/>
        </w:rPr>
        <w:t>, να τηρείται αναμμένος</w:t>
      </w:r>
      <w:r w:rsidR="00D930F9" w:rsidRPr="004450A0">
        <w:rPr>
          <w:bCs/>
          <w:szCs w:val="22"/>
          <w:lang w:val="el-GR"/>
        </w:rPr>
        <w:t xml:space="preserve"> ή σβηστός,</w:t>
      </w:r>
      <w:r w:rsidRPr="004450A0">
        <w:rPr>
          <w:bCs/>
          <w:szCs w:val="22"/>
          <w:lang w:val="el-GR"/>
        </w:rPr>
        <w:t xml:space="preserve"> κατά τη</w:t>
      </w:r>
      <w:r w:rsidR="00D930F9" w:rsidRPr="004450A0">
        <w:rPr>
          <w:bCs/>
          <w:szCs w:val="22"/>
          <w:lang w:val="el-GR"/>
        </w:rPr>
        <w:t xml:space="preserve"> διάρκεια της νύκτας</w:t>
      </w:r>
      <w:r w:rsidRPr="004450A0">
        <w:rPr>
          <w:bCs/>
          <w:szCs w:val="22"/>
          <w:lang w:val="el-GR"/>
        </w:rPr>
        <w:t xml:space="preserve">. </w:t>
      </w:r>
    </w:p>
    <w:p w14:paraId="0E9F7BAA" w14:textId="77777777" w:rsidR="007366D3" w:rsidRPr="004450A0" w:rsidRDefault="007366D3" w:rsidP="00AC4FFB">
      <w:pPr>
        <w:widowControl w:val="0"/>
        <w:autoSpaceDE w:val="0"/>
        <w:autoSpaceDN w:val="0"/>
        <w:adjustRightInd w:val="0"/>
        <w:spacing w:line="360" w:lineRule="auto"/>
        <w:jc w:val="both"/>
        <w:rPr>
          <w:szCs w:val="22"/>
          <w:lang w:val="el-GR"/>
        </w:rPr>
      </w:pPr>
    </w:p>
    <w:p w14:paraId="1757F45D" w14:textId="77777777" w:rsidR="00D930F9" w:rsidRPr="004450A0" w:rsidRDefault="00D930F9" w:rsidP="00AC4FF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>Εξοπλισμός.</w:t>
      </w:r>
    </w:p>
    <w:p w14:paraId="244651D4" w14:textId="77777777" w:rsidR="00482977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>Ο φύλακας δεν μετακινεί εξοπλισμό γραφείου, μηχανημάτων, ηλεκτρονικών υπολογιστών ή οποιουδήποτε άλλου εξοπλισμού</w:t>
      </w:r>
      <w:r w:rsidR="00D930F9" w:rsidRPr="004450A0">
        <w:rPr>
          <w:bCs/>
          <w:szCs w:val="22"/>
          <w:lang w:val="el-GR"/>
        </w:rPr>
        <w:t>, εκτός και αν του υποδειχθεί</w:t>
      </w:r>
      <w:r w:rsidR="00320030" w:rsidRPr="004450A0">
        <w:rPr>
          <w:bCs/>
          <w:szCs w:val="22"/>
          <w:lang w:val="el-GR"/>
        </w:rPr>
        <w:t>.</w:t>
      </w:r>
      <w:r w:rsidRPr="004450A0">
        <w:rPr>
          <w:bCs/>
          <w:szCs w:val="22"/>
          <w:lang w:val="el-GR"/>
        </w:rPr>
        <w:t xml:space="preserve"> </w:t>
      </w:r>
    </w:p>
    <w:p w14:paraId="38BDF4C7" w14:textId="77777777" w:rsidR="00F05C65" w:rsidRPr="004450A0" w:rsidRDefault="00F05C65" w:rsidP="00AC4FFB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bCs/>
          <w:szCs w:val="22"/>
          <w:lang w:val="el-GR"/>
        </w:rPr>
      </w:pPr>
    </w:p>
    <w:p w14:paraId="6A644A0F" w14:textId="77777777" w:rsidR="00F05C65" w:rsidRPr="004450A0" w:rsidRDefault="00F05C65" w:rsidP="00AC4FF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>Εξυπηρέτηση.</w:t>
      </w:r>
    </w:p>
    <w:p w14:paraId="247A2480" w14:textId="77777777" w:rsidR="00F05C65" w:rsidRDefault="00F05C65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Ο φύλακας πρέπει να γνωρίζει του χώρους του </w:t>
      </w:r>
      <w:r w:rsidR="00AC2E32">
        <w:rPr>
          <w:bCs/>
          <w:szCs w:val="22"/>
          <w:lang w:val="el-GR"/>
        </w:rPr>
        <w:t>κτιρίου</w:t>
      </w:r>
      <w:r w:rsidRPr="004450A0">
        <w:rPr>
          <w:bCs/>
          <w:szCs w:val="22"/>
          <w:lang w:val="el-GR"/>
        </w:rPr>
        <w:t xml:space="preserve">, ώστε να είναι σε θέση να εξυπηρετεί με ευγένεια τον κάθε πελάτη ο οποίος μπορεί να ζητήσει οποιαδήποτε πληροφορία. </w:t>
      </w:r>
    </w:p>
    <w:p w14:paraId="7CD7106C" w14:textId="77777777" w:rsidR="0061043C" w:rsidRPr="004450A0" w:rsidRDefault="0061043C" w:rsidP="0061043C">
      <w:pPr>
        <w:widowControl w:val="0"/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</w:p>
    <w:p w14:paraId="619DFBD7" w14:textId="77777777" w:rsidR="00482977" w:rsidRPr="004450A0" w:rsidRDefault="00D930F9" w:rsidP="00AC4FF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b/>
          <w:bCs/>
          <w:szCs w:val="22"/>
          <w:lang w:val="el-GR"/>
        </w:rPr>
      </w:pPr>
      <w:r w:rsidRPr="004450A0">
        <w:rPr>
          <w:b/>
          <w:bCs/>
          <w:szCs w:val="22"/>
          <w:lang w:val="el-GR"/>
        </w:rPr>
        <w:t xml:space="preserve">Πρόσθετες οδηγίες. </w:t>
      </w:r>
    </w:p>
    <w:p w14:paraId="04D343A5" w14:textId="4CD28728" w:rsidR="00E75378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Ο φύλακας ακολουθεί κάθε πρόσθετη οδηγία που θα δίνεται γραπτώς από </w:t>
      </w:r>
      <w:r w:rsidR="0028561A" w:rsidRPr="004450A0">
        <w:rPr>
          <w:bCs/>
          <w:szCs w:val="22"/>
          <w:lang w:val="el-GR"/>
        </w:rPr>
        <w:t xml:space="preserve">αρμόδιο άτομο </w:t>
      </w:r>
      <w:r w:rsidR="007A3B12">
        <w:rPr>
          <w:bCs/>
          <w:szCs w:val="22"/>
          <w:lang w:val="el-GR"/>
        </w:rPr>
        <w:t>της ΚΕΔΙΠΕΣ</w:t>
      </w:r>
      <w:r w:rsidRPr="004450A0">
        <w:rPr>
          <w:bCs/>
          <w:szCs w:val="22"/>
          <w:lang w:val="el-GR"/>
        </w:rPr>
        <w:t xml:space="preserve">, πέρα από τα καθήκοντα που αναφέρονται στο </w:t>
      </w:r>
      <w:r w:rsidR="00E75378" w:rsidRPr="004450A0">
        <w:rPr>
          <w:bCs/>
          <w:szCs w:val="22"/>
          <w:lang w:val="el-GR"/>
        </w:rPr>
        <w:t>παρών Π</w:t>
      </w:r>
      <w:r w:rsidRPr="004450A0">
        <w:rPr>
          <w:bCs/>
          <w:szCs w:val="22"/>
          <w:lang w:val="el-GR"/>
        </w:rPr>
        <w:t>αράρτημα</w:t>
      </w:r>
      <w:r w:rsidR="00E75378" w:rsidRPr="004450A0">
        <w:rPr>
          <w:bCs/>
          <w:szCs w:val="22"/>
          <w:lang w:val="el-GR"/>
        </w:rPr>
        <w:t xml:space="preserve"> </w:t>
      </w:r>
      <w:r w:rsidR="00E20F1B">
        <w:rPr>
          <w:bCs/>
          <w:szCs w:val="22"/>
          <w:lang w:val="el-GR"/>
        </w:rPr>
        <w:t>4</w:t>
      </w:r>
      <w:r w:rsidR="0061043C">
        <w:rPr>
          <w:bCs/>
          <w:szCs w:val="22"/>
          <w:lang w:val="el-GR"/>
        </w:rPr>
        <w:t>Β</w:t>
      </w:r>
      <w:r w:rsidRPr="004450A0">
        <w:rPr>
          <w:bCs/>
          <w:szCs w:val="22"/>
          <w:lang w:val="el-GR"/>
        </w:rPr>
        <w:t xml:space="preserve">. </w:t>
      </w:r>
    </w:p>
    <w:p w14:paraId="37D6D0EE" w14:textId="77777777" w:rsidR="00E75378" w:rsidRPr="004450A0" w:rsidRDefault="00482977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Κάθε πρόσθετη </w:t>
      </w:r>
      <w:r w:rsidR="00E75378" w:rsidRPr="004450A0">
        <w:rPr>
          <w:bCs/>
          <w:szCs w:val="22"/>
          <w:lang w:val="el-GR"/>
        </w:rPr>
        <w:t xml:space="preserve">γραπτή </w:t>
      </w:r>
      <w:r w:rsidRPr="004450A0">
        <w:rPr>
          <w:bCs/>
          <w:szCs w:val="22"/>
          <w:lang w:val="el-GR"/>
        </w:rPr>
        <w:t xml:space="preserve">οδηγία </w:t>
      </w:r>
      <w:r w:rsidR="00E75378" w:rsidRPr="004450A0">
        <w:rPr>
          <w:bCs/>
          <w:szCs w:val="22"/>
          <w:lang w:val="el-GR"/>
        </w:rPr>
        <w:t xml:space="preserve">από αρμόδιο άτομο </w:t>
      </w:r>
      <w:r w:rsidR="007A3B12">
        <w:rPr>
          <w:bCs/>
          <w:szCs w:val="22"/>
          <w:lang w:val="el-GR"/>
        </w:rPr>
        <w:t>της ΚΕΔΙΠΕΣ</w:t>
      </w:r>
      <w:r w:rsidR="00D930F9" w:rsidRPr="004450A0">
        <w:rPr>
          <w:bCs/>
          <w:szCs w:val="22"/>
          <w:lang w:val="el-GR"/>
        </w:rPr>
        <w:t xml:space="preserve">, </w:t>
      </w:r>
      <w:r w:rsidRPr="004450A0">
        <w:rPr>
          <w:bCs/>
          <w:szCs w:val="22"/>
          <w:lang w:val="el-GR"/>
        </w:rPr>
        <w:t>αυτόματα θεωρείται καθήκον του φύλακα.</w:t>
      </w:r>
    </w:p>
    <w:p w14:paraId="471A18F2" w14:textId="2D4F570E" w:rsidR="00E75378" w:rsidRPr="004450A0" w:rsidRDefault="00E75378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Το παρών Παράρτημα </w:t>
      </w:r>
      <w:r w:rsidR="00E20F1B">
        <w:rPr>
          <w:bCs/>
          <w:szCs w:val="22"/>
          <w:lang w:val="el-GR"/>
        </w:rPr>
        <w:t>4Β</w:t>
      </w:r>
      <w:r w:rsidRPr="004450A0">
        <w:rPr>
          <w:bCs/>
          <w:szCs w:val="22"/>
          <w:lang w:val="el-GR"/>
        </w:rPr>
        <w:t xml:space="preserve"> μπορεί να </w:t>
      </w:r>
      <w:r w:rsidR="00D930F9" w:rsidRPr="004450A0">
        <w:rPr>
          <w:bCs/>
          <w:szCs w:val="22"/>
          <w:lang w:val="el-GR"/>
        </w:rPr>
        <w:t xml:space="preserve">αναθεωρείται από καιρό εις καιρό, </w:t>
      </w:r>
      <w:r w:rsidRPr="004450A0">
        <w:rPr>
          <w:bCs/>
          <w:szCs w:val="22"/>
          <w:lang w:val="el-GR"/>
        </w:rPr>
        <w:t xml:space="preserve">με γραπτή οδηγία από αρμόδιο άτομο </w:t>
      </w:r>
      <w:r w:rsidR="00F8381F">
        <w:rPr>
          <w:bCs/>
          <w:szCs w:val="22"/>
          <w:lang w:val="el-GR"/>
        </w:rPr>
        <w:t>της ΚΕΔΙΠΕΣ</w:t>
      </w:r>
      <w:r w:rsidRPr="004450A0">
        <w:rPr>
          <w:bCs/>
          <w:szCs w:val="22"/>
          <w:lang w:val="el-GR"/>
        </w:rPr>
        <w:t xml:space="preserve">. Το αναθεωρημένο Παράρτημα </w:t>
      </w:r>
      <w:r w:rsidR="00E20F1B">
        <w:rPr>
          <w:bCs/>
          <w:szCs w:val="22"/>
          <w:lang w:val="el-GR"/>
        </w:rPr>
        <w:t>4Β</w:t>
      </w:r>
      <w:r w:rsidRPr="004450A0">
        <w:rPr>
          <w:bCs/>
          <w:szCs w:val="22"/>
          <w:lang w:val="el-GR"/>
        </w:rPr>
        <w:t xml:space="preserve"> πρέπει να </w:t>
      </w:r>
      <w:r w:rsidR="00D930F9" w:rsidRPr="004450A0">
        <w:rPr>
          <w:bCs/>
          <w:szCs w:val="22"/>
          <w:lang w:val="el-GR"/>
        </w:rPr>
        <w:t>κοινοποιείται</w:t>
      </w:r>
      <w:r w:rsidRPr="004450A0">
        <w:rPr>
          <w:bCs/>
          <w:szCs w:val="22"/>
          <w:lang w:val="el-GR"/>
        </w:rPr>
        <w:t xml:space="preserve"> γραπτώς στην Εταιρεία Φύλαξης και η Εταιρεία Φύλαξης υποχρεούται να ενημερώνει τους φύλακες της.  </w:t>
      </w:r>
    </w:p>
    <w:p w14:paraId="4F3BD7A0" w14:textId="4038C964" w:rsidR="00D14BE5" w:rsidRPr="004450A0" w:rsidRDefault="00D14BE5" w:rsidP="00AC4F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1440"/>
        <w:jc w:val="both"/>
        <w:rPr>
          <w:bCs/>
          <w:szCs w:val="22"/>
          <w:lang w:val="el-GR"/>
        </w:rPr>
      </w:pPr>
      <w:r w:rsidRPr="004450A0">
        <w:rPr>
          <w:bCs/>
          <w:szCs w:val="22"/>
          <w:lang w:val="el-GR"/>
        </w:rPr>
        <w:t xml:space="preserve">Για κάθε </w:t>
      </w:r>
      <w:r w:rsidR="00E20F1B">
        <w:rPr>
          <w:bCs/>
          <w:szCs w:val="22"/>
          <w:lang w:val="el-GR"/>
        </w:rPr>
        <w:t xml:space="preserve">κτήριο </w:t>
      </w:r>
      <w:r w:rsidRPr="004450A0">
        <w:rPr>
          <w:bCs/>
          <w:szCs w:val="22"/>
          <w:lang w:val="el-GR"/>
        </w:rPr>
        <w:t xml:space="preserve">ξεχωριστά, θα καταγραφούν πρόσθετα και αναλυτικά καθήκοντα και οδηγίες, με την ανάληψη των καθηκόντων από την Εταιρεία Φύλαξης. </w:t>
      </w:r>
    </w:p>
    <w:p w14:paraId="45CBFB8D" w14:textId="77777777" w:rsidR="00482977" w:rsidRPr="004450A0" w:rsidRDefault="00482977" w:rsidP="00AC4FFB">
      <w:pPr>
        <w:widowControl w:val="0"/>
        <w:autoSpaceDE w:val="0"/>
        <w:autoSpaceDN w:val="0"/>
        <w:adjustRightInd w:val="0"/>
        <w:spacing w:line="278" w:lineRule="atLeast"/>
        <w:jc w:val="both"/>
        <w:rPr>
          <w:szCs w:val="22"/>
          <w:lang w:val="el-GR"/>
        </w:rPr>
      </w:pPr>
      <w:r w:rsidRPr="004450A0">
        <w:rPr>
          <w:szCs w:val="22"/>
          <w:lang w:val="el-GR"/>
        </w:rPr>
        <w:t xml:space="preserve"> </w:t>
      </w:r>
    </w:p>
    <w:p w14:paraId="3D7E35AD" w14:textId="77777777" w:rsidR="00482977" w:rsidRDefault="00482977" w:rsidP="00AC4FFB">
      <w:pPr>
        <w:jc w:val="both"/>
        <w:rPr>
          <w:szCs w:val="22"/>
          <w:lang w:val="el-GR"/>
        </w:rPr>
      </w:pPr>
    </w:p>
    <w:p w14:paraId="2DDE0571" w14:textId="77777777" w:rsidR="0061043C" w:rsidRDefault="0061043C" w:rsidP="00AC4FFB">
      <w:pPr>
        <w:jc w:val="both"/>
        <w:rPr>
          <w:szCs w:val="22"/>
          <w:lang w:val="el-GR"/>
        </w:rPr>
      </w:pPr>
    </w:p>
    <w:p w14:paraId="3983807D" w14:textId="77777777" w:rsidR="0061043C" w:rsidRPr="004450A0" w:rsidRDefault="0061043C" w:rsidP="00AC4FFB">
      <w:pPr>
        <w:jc w:val="both"/>
        <w:rPr>
          <w:szCs w:val="22"/>
          <w:lang w:val="el-GR"/>
        </w:rPr>
      </w:pPr>
    </w:p>
    <w:p w14:paraId="04E51D58" w14:textId="77777777" w:rsidR="006B10EF" w:rsidRPr="004450A0" w:rsidRDefault="006B10EF">
      <w:pPr>
        <w:rPr>
          <w:szCs w:val="22"/>
          <w:lang w:val="el-GR"/>
        </w:rPr>
      </w:pPr>
    </w:p>
    <w:p w14:paraId="64A37BF4" w14:textId="77777777" w:rsidR="006B10EF" w:rsidRPr="004450A0" w:rsidRDefault="006B10EF">
      <w:pPr>
        <w:rPr>
          <w:szCs w:val="22"/>
          <w:lang w:val="el-GR"/>
        </w:rPr>
      </w:pPr>
    </w:p>
    <w:p w14:paraId="6ED72850" w14:textId="77777777" w:rsidR="006B10EF" w:rsidRPr="004450A0" w:rsidRDefault="006B10EF">
      <w:pPr>
        <w:rPr>
          <w:szCs w:val="22"/>
          <w:lang w:val="el-GR"/>
        </w:rPr>
      </w:pPr>
    </w:p>
    <w:p w14:paraId="55D01453" w14:textId="77777777" w:rsidR="00D20CAE" w:rsidRDefault="00D20CAE" w:rsidP="006B10EF">
      <w:pPr>
        <w:spacing w:line="360" w:lineRule="auto"/>
        <w:rPr>
          <w:szCs w:val="22"/>
          <w:lang w:val="el-GR"/>
        </w:rPr>
      </w:pPr>
    </w:p>
    <w:p w14:paraId="21224684" w14:textId="77777777" w:rsidR="00D20CAE" w:rsidRDefault="00D20CAE" w:rsidP="006B10EF">
      <w:pPr>
        <w:spacing w:line="360" w:lineRule="auto"/>
        <w:rPr>
          <w:szCs w:val="22"/>
          <w:lang w:val="el-GR"/>
        </w:rPr>
      </w:pPr>
    </w:p>
    <w:p w14:paraId="4F327BC0" w14:textId="2AA899D5" w:rsidR="006B10EF" w:rsidRPr="004450A0" w:rsidRDefault="006B10EF" w:rsidP="006B10EF">
      <w:pPr>
        <w:spacing w:line="360" w:lineRule="auto"/>
        <w:rPr>
          <w:szCs w:val="22"/>
          <w:lang w:val="el-GR"/>
        </w:rPr>
      </w:pPr>
      <w:r w:rsidRPr="004450A0">
        <w:rPr>
          <w:szCs w:val="22"/>
          <w:lang w:val="el-GR"/>
        </w:rPr>
        <w:t>Εταιρεία Φύλαξης : …………………………………..</w:t>
      </w:r>
    </w:p>
    <w:p w14:paraId="5EC243CC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  <w:r w:rsidRPr="004450A0">
        <w:rPr>
          <w:szCs w:val="22"/>
          <w:lang w:val="el-GR"/>
        </w:rPr>
        <w:t xml:space="preserve">                                     Σφραγίδα </w:t>
      </w:r>
    </w:p>
    <w:p w14:paraId="5DAFDB26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</w:p>
    <w:p w14:paraId="3E772C2D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  <w:r w:rsidRPr="004450A0">
        <w:rPr>
          <w:szCs w:val="22"/>
          <w:lang w:val="el-GR"/>
        </w:rPr>
        <w:t>Ονοματεπώνυμο: …………………………</w:t>
      </w:r>
    </w:p>
    <w:p w14:paraId="7CE69F59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</w:p>
    <w:p w14:paraId="367C13D7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  <w:r w:rsidRPr="004450A0">
        <w:rPr>
          <w:szCs w:val="22"/>
          <w:lang w:val="el-GR"/>
        </w:rPr>
        <w:t>Τίτλος: ……………………………………..</w:t>
      </w:r>
    </w:p>
    <w:p w14:paraId="5111F858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</w:p>
    <w:p w14:paraId="39712E9F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  <w:r w:rsidRPr="004450A0">
        <w:rPr>
          <w:szCs w:val="22"/>
          <w:lang w:val="el-GR"/>
        </w:rPr>
        <w:t>Υπογραφή: ……………..…………………</w:t>
      </w:r>
    </w:p>
    <w:p w14:paraId="46165DC2" w14:textId="77777777" w:rsidR="006B10EF" w:rsidRPr="004450A0" w:rsidRDefault="006B10EF" w:rsidP="006B10EF">
      <w:pPr>
        <w:spacing w:line="360" w:lineRule="auto"/>
        <w:rPr>
          <w:szCs w:val="22"/>
          <w:lang w:val="el-GR"/>
        </w:rPr>
      </w:pPr>
    </w:p>
    <w:p w14:paraId="6317A6B4" w14:textId="77777777" w:rsidR="006B10EF" w:rsidRPr="004450A0" w:rsidRDefault="006B10EF" w:rsidP="006B10EF">
      <w:pPr>
        <w:widowControl w:val="0"/>
        <w:autoSpaceDE w:val="0"/>
        <w:autoSpaceDN w:val="0"/>
        <w:adjustRightInd w:val="0"/>
        <w:spacing w:line="292" w:lineRule="atLeast"/>
        <w:rPr>
          <w:szCs w:val="22"/>
          <w:lang w:val="el-GR"/>
        </w:rPr>
      </w:pPr>
    </w:p>
    <w:sectPr w:rsidR="006B10EF" w:rsidRPr="004450A0" w:rsidSect="00EB0D9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4" w:right="1134" w:bottom="709" w:left="1134" w:header="720" w:footer="54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A451D" w14:textId="77777777" w:rsidR="00E97B4C" w:rsidRDefault="00E97B4C">
      <w:r>
        <w:separator/>
      </w:r>
    </w:p>
  </w:endnote>
  <w:endnote w:type="continuationSeparator" w:id="0">
    <w:p w14:paraId="2761C78E" w14:textId="77777777" w:rsidR="00E97B4C" w:rsidRDefault="00E9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7377" w14:textId="0916094F" w:rsidR="00482977" w:rsidRDefault="004829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0D98">
      <w:rPr>
        <w:rStyle w:val="PageNumber"/>
        <w:noProof/>
      </w:rPr>
      <w:t>1</w:t>
    </w:r>
    <w:r>
      <w:rPr>
        <w:rStyle w:val="PageNumber"/>
      </w:rPr>
      <w:fldChar w:fldCharType="end"/>
    </w:r>
  </w:p>
  <w:p w14:paraId="42F194A4" w14:textId="77777777" w:rsidR="00482977" w:rsidRDefault="004829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507849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5B3F2E44" w14:textId="587341F0" w:rsidR="00022A63" w:rsidRPr="00022A63" w:rsidRDefault="00D20CAE" w:rsidP="00D20CAE">
        <w:pPr>
          <w:pStyle w:val="Footer"/>
          <w:jc w:val="both"/>
          <w:rPr>
            <w:rFonts w:ascii="Arial" w:hAnsi="Arial" w:cs="Arial"/>
            <w:sz w:val="18"/>
          </w:rPr>
        </w:pPr>
        <w:r>
          <w:rPr>
            <w:rFonts w:ascii="Arial" w:hAnsi="Arial" w:cs="Arial"/>
            <w:sz w:val="16"/>
            <w:szCs w:val="16"/>
            <w:lang w:val="el-GR"/>
          </w:rPr>
          <w:t xml:space="preserve">Διαγ.Αρ.20/2026 </w:t>
        </w:r>
        <w:r>
          <w:rPr>
            <w:rFonts w:ascii="Arial" w:hAnsi="Arial" w:cs="Arial"/>
            <w:sz w:val="16"/>
            <w:szCs w:val="16"/>
            <w:lang w:val="el-GR"/>
          </w:rPr>
          <w:tab/>
        </w:r>
        <w:r>
          <w:rPr>
            <w:rFonts w:ascii="Arial" w:hAnsi="Arial" w:cs="Arial"/>
            <w:sz w:val="16"/>
            <w:szCs w:val="16"/>
            <w:lang w:val="el-GR"/>
          </w:rPr>
          <w:tab/>
          <w:t xml:space="preserve"> </w:t>
        </w:r>
        <w:r>
          <w:rPr>
            <w:rFonts w:ascii="Arial" w:hAnsi="Arial" w:cs="Arial"/>
            <w:sz w:val="16"/>
            <w:szCs w:val="16"/>
            <w:lang w:val="el-GR"/>
          </w:rPr>
          <w:tab/>
        </w:r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 w:val="18"/>
            </w:rPr>
          </w:sdtEndPr>
          <w:sdtContent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61043C">
              <w:rPr>
                <w:rFonts w:ascii="Arial" w:hAnsi="Arial" w:cs="Arial"/>
                <w:b/>
                <w:bCs/>
                <w:noProof/>
                <w:sz w:val="18"/>
              </w:rPr>
              <w:t>4</w: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="00022A63" w:rsidRPr="00022A63">
              <w:rPr>
                <w:rFonts w:ascii="Arial" w:hAnsi="Arial" w:cs="Arial"/>
                <w:sz w:val="18"/>
              </w:rPr>
              <w:t xml:space="preserve"> </w:t>
            </w:r>
            <w:r w:rsidR="00022A63" w:rsidRPr="00022A63">
              <w:rPr>
                <w:rFonts w:ascii="Arial" w:hAnsi="Arial" w:cs="Arial"/>
                <w:sz w:val="18"/>
                <w:lang w:val="el-GR"/>
              </w:rPr>
              <w:t>/</w:t>
            </w:r>
            <w:r w:rsidR="00022A63" w:rsidRPr="00022A63">
              <w:rPr>
                <w:rFonts w:ascii="Arial" w:hAnsi="Arial" w:cs="Arial"/>
                <w:sz w:val="18"/>
              </w:rPr>
              <w:t xml:space="preserve"> </w: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61043C">
              <w:rPr>
                <w:rFonts w:ascii="Arial" w:hAnsi="Arial" w:cs="Arial"/>
                <w:b/>
                <w:bCs/>
                <w:noProof/>
                <w:sz w:val="18"/>
              </w:rPr>
              <w:t>4</w: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sdtContent>
        </w:sdt>
      </w:p>
    </w:sdtContent>
  </w:sdt>
  <w:p w14:paraId="21DED693" w14:textId="77777777" w:rsidR="00482977" w:rsidRDefault="00482977">
    <w:pPr>
      <w:pStyle w:val="Footer"/>
      <w:ind w:right="360"/>
      <w:rPr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148922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6572F4DD" w14:textId="396AC0B4" w:rsidR="00022A63" w:rsidRPr="00022A63" w:rsidRDefault="00D20CAE" w:rsidP="00D20CAE">
        <w:pPr>
          <w:pStyle w:val="Footer"/>
          <w:jc w:val="both"/>
          <w:rPr>
            <w:rFonts w:ascii="Arial" w:hAnsi="Arial" w:cs="Arial"/>
            <w:sz w:val="18"/>
          </w:rPr>
        </w:pPr>
        <w:r>
          <w:rPr>
            <w:rFonts w:ascii="Arial" w:hAnsi="Arial" w:cs="Arial"/>
            <w:sz w:val="16"/>
            <w:szCs w:val="16"/>
            <w:lang w:val="el-GR"/>
          </w:rPr>
          <w:t>Διαγ.Αρ.20/2026</w:t>
        </w:r>
        <w:r>
          <w:rPr>
            <w:rFonts w:ascii="Arial" w:hAnsi="Arial" w:cs="Arial"/>
            <w:sz w:val="16"/>
            <w:szCs w:val="16"/>
            <w:lang w:val="el-GR"/>
          </w:rPr>
          <w:tab/>
        </w:r>
        <w:r>
          <w:rPr>
            <w:rFonts w:ascii="Arial" w:hAnsi="Arial" w:cs="Arial"/>
            <w:sz w:val="16"/>
            <w:szCs w:val="16"/>
            <w:lang w:val="el-GR"/>
          </w:rPr>
          <w:tab/>
          <w:t xml:space="preserve"> </w:t>
        </w:r>
        <w:r>
          <w:rPr>
            <w:rFonts w:ascii="Arial" w:hAnsi="Arial" w:cs="Arial"/>
            <w:sz w:val="16"/>
            <w:szCs w:val="16"/>
            <w:lang w:val="el-GR"/>
          </w:rPr>
          <w:tab/>
        </w:r>
        <w:sdt>
          <w:sdtPr>
            <w:id w:val="1207525627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 w:val="18"/>
            </w:rPr>
          </w:sdtEndPr>
          <w:sdtContent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61043C">
              <w:rPr>
                <w:rFonts w:ascii="Arial" w:hAnsi="Arial" w:cs="Arial"/>
                <w:b/>
                <w:bCs/>
                <w:noProof/>
                <w:sz w:val="18"/>
              </w:rPr>
              <w:t>1</w: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="00022A63" w:rsidRPr="00022A63">
              <w:rPr>
                <w:rFonts w:ascii="Arial" w:hAnsi="Arial" w:cs="Arial"/>
                <w:sz w:val="18"/>
              </w:rPr>
              <w:t xml:space="preserve"> </w:t>
            </w:r>
            <w:r w:rsidR="00022A63" w:rsidRPr="00022A63">
              <w:rPr>
                <w:rFonts w:ascii="Arial" w:hAnsi="Arial" w:cs="Arial"/>
                <w:sz w:val="18"/>
                <w:lang w:val="el-GR"/>
              </w:rPr>
              <w:t>/</w:t>
            </w:r>
            <w:r w:rsidR="00022A63" w:rsidRPr="00022A63">
              <w:rPr>
                <w:rFonts w:ascii="Arial" w:hAnsi="Arial" w:cs="Arial"/>
                <w:sz w:val="18"/>
              </w:rPr>
              <w:t xml:space="preserve"> </w: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61043C">
              <w:rPr>
                <w:rFonts w:ascii="Arial" w:hAnsi="Arial" w:cs="Arial"/>
                <w:b/>
                <w:bCs/>
                <w:noProof/>
                <w:sz w:val="18"/>
              </w:rPr>
              <w:t>4</w:t>
            </w:r>
            <w:r w:rsidR="00022A63" w:rsidRPr="00022A63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sdtContent>
        </w:sdt>
      </w:p>
    </w:sdtContent>
  </w:sdt>
  <w:p w14:paraId="0628B202" w14:textId="0769DF69" w:rsidR="00482977" w:rsidRPr="000236F8" w:rsidRDefault="00EB0D98" w:rsidP="00EB0D98">
    <w:pPr>
      <w:pStyle w:val="Footer"/>
      <w:tabs>
        <w:tab w:val="clear" w:pos="4153"/>
        <w:tab w:val="clear" w:pos="8306"/>
        <w:tab w:val="left" w:pos="45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C658B" w14:textId="77777777" w:rsidR="00E97B4C" w:rsidRDefault="00E97B4C">
      <w:r>
        <w:separator/>
      </w:r>
    </w:p>
  </w:footnote>
  <w:footnote w:type="continuationSeparator" w:id="0">
    <w:p w14:paraId="5814911D" w14:textId="77777777" w:rsidR="00E97B4C" w:rsidRDefault="00E97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28BBE" w14:textId="6B293905" w:rsidR="00D20CAE" w:rsidRDefault="00D20CA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E6358E" wp14:editId="09F2DB6C">
          <wp:simplePos x="0" y="0"/>
          <wp:positionH relativeFrom="column">
            <wp:posOffset>5566410</wp:posOffset>
          </wp:positionH>
          <wp:positionV relativeFrom="paragraph">
            <wp:posOffset>-438150</wp:posOffset>
          </wp:positionV>
          <wp:extent cx="661464" cy="695325"/>
          <wp:effectExtent l="0" t="0" r="5715" b="0"/>
          <wp:wrapNone/>
          <wp:docPr id="11425996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464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49C96" w14:textId="2C2B8E98" w:rsidR="00D20CAE" w:rsidRDefault="00D20C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33B63E" wp14:editId="475AD903">
          <wp:simplePos x="0" y="0"/>
          <wp:positionH relativeFrom="margin">
            <wp:align>right</wp:align>
          </wp:positionH>
          <wp:positionV relativeFrom="paragraph">
            <wp:posOffset>-314325</wp:posOffset>
          </wp:positionV>
          <wp:extent cx="2048510" cy="572770"/>
          <wp:effectExtent l="0" t="0" r="8890" b="0"/>
          <wp:wrapNone/>
          <wp:docPr id="20302115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A66"/>
    <w:multiLevelType w:val="hybridMultilevel"/>
    <w:tmpl w:val="AB8470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A1D1E"/>
    <w:multiLevelType w:val="hybridMultilevel"/>
    <w:tmpl w:val="1A442704"/>
    <w:lvl w:ilvl="0" w:tplc="3282239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150625"/>
    <w:multiLevelType w:val="hybridMultilevel"/>
    <w:tmpl w:val="D3367BE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1C01FD8"/>
    <w:multiLevelType w:val="hybridMultilevel"/>
    <w:tmpl w:val="AB8470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5408F"/>
    <w:multiLevelType w:val="hybridMultilevel"/>
    <w:tmpl w:val="BB1CB5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65507"/>
    <w:multiLevelType w:val="hybridMultilevel"/>
    <w:tmpl w:val="59AC98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147F4"/>
    <w:multiLevelType w:val="hybridMultilevel"/>
    <w:tmpl w:val="381257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D1A4D"/>
    <w:multiLevelType w:val="hybridMultilevel"/>
    <w:tmpl w:val="6E7CE2C2"/>
    <w:lvl w:ilvl="0" w:tplc="0409000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8" w15:restartNumberingAfterBreak="0">
    <w:nsid w:val="43A72B15"/>
    <w:multiLevelType w:val="hybridMultilevel"/>
    <w:tmpl w:val="59AC980A"/>
    <w:lvl w:ilvl="0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48A1726"/>
    <w:multiLevelType w:val="hybridMultilevel"/>
    <w:tmpl w:val="59AC980A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2380081"/>
    <w:multiLevelType w:val="hybridMultilevel"/>
    <w:tmpl w:val="ECA4E43C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61678A"/>
    <w:multiLevelType w:val="hybridMultilevel"/>
    <w:tmpl w:val="E7ECE4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302260"/>
    <w:multiLevelType w:val="hybridMultilevel"/>
    <w:tmpl w:val="381257E6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636968">
    <w:abstractNumId w:val="1"/>
  </w:num>
  <w:num w:numId="2" w16cid:durableId="1642922385">
    <w:abstractNumId w:val="7"/>
  </w:num>
  <w:num w:numId="3" w16cid:durableId="1992782131">
    <w:abstractNumId w:val="11"/>
  </w:num>
  <w:num w:numId="4" w16cid:durableId="1803115977">
    <w:abstractNumId w:val="10"/>
  </w:num>
  <w:num w:numId="5" w16cid:durableId="353772994">
    <w:abstractNumId w:val="0"/>
  </w:num>
  <w:num w:numId="6" w16cid:durableId="868109967">
    <w:abstractNumId w:val="3"/>
  </w:num>
  <w:num w:numId="7" w16cid:durableId="276260344">
    <w:abstractNumId w:val="4"/>
  </w:num>
  <w:num w:numId="8" w16cid:durableId="446970622">
    <w:abstractNumId w:val="5"/>
  </w:num>
  <w:num w:numId="9" w16cid:durableId="373964747">
    <w:abstractNumId w:val="8"/>
  </w:num>
  <w:num w:numId="10" w16cid:durableId="428938091">
    <w:abstractNumId w:val="2"/>
  </w:num>
  <w:num w:numId="11" w16cid:durableId="1392073654">
    <w:abstractNumId w:val="6"/>
  </w:num>
  <w:num w:numId="12" w16cid:durableId="450169842">
    <w:abstractNumId w:val="12"/>
  </w:num>
  <w:num w:numId="13" w16cid:durableId="18967685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WcuRPcqOzyANET0CM7FxsSasefwep1oAfJfQ4bAxHK80jZvHGsgTcxCAlDMT5eF3t4u9qssir8iGKEWrwYIVA==" w:salt="aY1pClwo0HuO8lo5U4mwK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46"/>
    <w:rsid w:val="00017619"/>
    <w:rsid w:val="00022A63"/>
    <w:rsid w:val="000236F8"/>
    <w:rsid w:val="00026E8E"/>
    <w:rsid w:val="00031CD9"/>
    <w:rsid w:val="00094002"/>
    <w:rsid w:val="000F1DF5"/>
    <w:rsid w:val="001007D6"/>
    <w:rsid w:val="00104446"/>
    <w:rsid w:val="00104A21"/>
    <w:rsid w:val="00126FB9"/>
    <w:rsid w:val="001811A3"/>
    <w:rsid w:val="001A4766"/>
    <w:rsid w:val="001C2C7C"/>
    <w:rsid w:val="00225E20"/>
    <w:rsid w:val="00251731"/>
    <w:rsid w:val="0028561A"/>
    <w:rsid w:val="002962AF"/>
    <w:rsid w:val="002C1A6A"/>
    <w:rsid w:val="0031410D"/>
    <w:rsid w:val="00320030"/>
    <w:rsid w:val="00324703"/>
    <w:rsid w:val="00365095"/>
    <w:rsid w:val="00373811"/>
    <w:rsid w:val="00392136"/>
    <w:rsid w:val="003A0286"/>
    <w:rsid w:val="003C05C6"/>
    <w:rsid w:val="003D2CB1"/>
    <w:rsid w:val="003E20DE"/>
    <w:rsid w:val="003F0C41"/>
    <w:rsid w:val="003F4487"/>
    <w:rsid w:val="00407514"/>
    <w:rsid w:val="00432C23"/>
    <w:rsid w:val="004450A0"/>
    <w:rsid w:val="00471BFA"/>
    <w:rsid w:val="00482249"/>
    <w:rsid w:val="00482977"/>
    <w:rsid w:val="0049632D"/>
    <w:rsid w:val="004F0676"/>
    <w:rsid w:val="00505F3A"/>
    <w:rsid w:val="00557851"/>
    <w:rsid w:val="0057770B"/>
    <w:rsid w:val="00580BFF"/>
    <w:rsid w:val="005B08F0"/>
    <w:rsid w:val="005D2CAB"/>
    <w:rsid w:val="005D68EF"/>
    <w:rsid w:val="0061043C"/>
    <w:rsid w:val="006301A2"/>
    <w:rsid w:val="006618E2"/>
    <w:rsid w:val="00665F60"/>
    <w:rsid w:val="00684EF4"/>
    <w:rsid w:val="00686AD0"/>
    <w:rsid w:val="00686F68"/>
    <w:rsid w:val="006B10EF"/>
    <w:rsid w:val="006B6D92"/>
    <w:rsid w:val="006C080E"/>
    <w:rsid w:val="006D67CC"/>
    <w:rsid w:val="006D6C6E"/>
    <w:rsid w:val="006E5536"/>
    <w:rsid w:val="0070686A"/>
    <w:rsid w:val="00712FBC"/>
    <w:rsid w:val="00715DE4"/>
    <w:rsid w:val="007336FD"/>
    <w:rsid w:val="007366D3"/>
    <w:rsid w:val="00740371"/>
    <w:rsid w:val="007407DA"/>
    <w:rsid w:val="007A3B12"/>
    <w:rsid w:val="007C0502"/>
    <w:rsid w:val="007E475A"/>
    <w:rsid w:val="007E6769"/>
    <w:rsid w:val="007E7C1F"/>
    <w:rsid w:val="007F7C0B"/>
    <w:rsid w:val="00815B60"/>
    <w:rsid w:val="00832A99"/>
    <w:rsid w:val="008B4C73"/>
    <w:rsid w:val="008C2087"/>
    <w:rsid w:val="009713B6"/>
    <w:rsid w:val="009959C1"/>
    <w:rsid w:val="009A68F3"/>
    <w:rsid w:val="009B22C2"/>
    <w:rsid w:val="009B6B1A"/>
    <w:rsid w:val="009E383C"/>
    <w:rsid w:val="00A0510E"/>
    <w:rsid w:val="00A205F2"/>
    <w:rsid w:val="00A27330"/>
    <w:rsid w:val="00A31190"/>
    <w:rsid w:val="00A337E9"/>
    <w:rsid w:val="00A355EC"/>
    <w:rsid w:val="00AC2E32"/>
    <w:rsid w:val="00AC4FFB"/>
    <w:rsid w:val="00AD0567"/>
    <w:rsid w:val="00B8208C"/>
    <w:rsid w:val="00C12FD1"/>
    <w:rsid w:val="00C430BE"/>
    <w:rsid w:val="00C77C57"/>
    <w:rsid w:val="00CC5E57"/>
    <w:rsid w:val="00CD6D58"/>
    <w:rsid w:val="00CF4928"/>
    <w:rsid w:val="00D14BE5"/>
    <w:rsid w:val="00D20CAE"/>
    <w:rsid w:val="00D27768"/>
    <w:rsid w:val="00D930F9"/>
    <w:rsid w:val="00D978AD"/>
    <w:rsid w:val="00DA0B0B"/>
    <w:rsid w:val="00DB02E1"/>
    <w:rsid w:val="00DB0C99"/>
    <w:rsid w:val="00DE6834"/>
    <w:rsid w:val="00E106D9"/>
    <w:rsid w:val="00E14CE7"/>
    <w:rsid w:val="00E20F1B"/>
    <w:rsid w:val="00E33A29"/>
    <w:rsid w:val="00E356FD"/>
    <w:rsid w:val="00E578F7"/>
    <w:rsid w:val="00E75378"/>
    <w:rsid w:val="00E827FC"/>
    <w:rsid w:val="00E97B4C"/>
    <w:rsid w:val="00EB0D98"/>
    <w:rsid w:val="00EC7568"/>
    <w:rsid w:val="00EF583D"/>
    <w:rsid w:val="00F05C65"/>
    <w:rsid w:val="00F20060"/>
    <w:rsid w:val="00F3328A"/>
    <w:rsid w:val="00F436CA"/>
    <w:rsid w:val="00F8381F"/>
    <w:rsid w:val="00F929B5"/>
    <w:rsid w:val="00FB7929"/>
    <w:rsid w:val="00FF085B"/>
    <w:rsid w:val="00FF0B00"/>
    <w:rsid w:val="00FF159D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C24C92"/>
  <w15:docId w15:val="{69A8AF67-1168-4FA5-8C3D-7D9390CE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54" w:lineRule="atLeast"/>
      <w:outlineLvl w:val="1"/>
    </w:pPr>
    <w:rPr>
      <w:b/>
      <w:bCs/>
      <w:szCs w:val="22"/>
      <w:lang w:val="el-GR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lang w:val="en-US"/>
    </w:rPr>
  </w:style>
  <w:style w:type="paragraph" w:styleId="Heading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spacing w:line="278" w:lineRule="atLeast"/>
      <w:ind w:left="720" w:firstLine="720"/>
      <w:outlineLvl w:val="4"/>
    </w:pPr>
    <w:rPr>
      <w:szCs w:val="18"/>
      <w:lang w:val="el-GR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Times New Roman"/>
      <w:b/>
      <w:bCs/>
      <w:sz w:val="24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widowControl w:val="0"/>
      <w:tabs>
        <w:tab w:val="left" w:pos="691"/>
      </w:tabs>
      <w:autoSpaceDE w:val="0"/>
      <w:autoSpaceDN w:val="0"/>
      <w:adjustRightInd w:val="0"/>
      <w:spacing w:line="249" w:lineRule="atLeast"/>
    </w:pPr>
    <w:rPr>
      <w:szCs w:val="22"/>
      <w:lang w:val="el-GR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  <w:lang w:val="en-US"/>
    </w:rPr>
  </w:style>
  <w:style w:type="character" w:styleId="PageNumber">
    <w:name w:val="page number"/>
    <w:basedOn w:val="DefaultParagraphFont"/>
    <w:semiHidden/>
  </w:style>
  <w:style w:type="paragraph" w:styleId="BodyText3">
    <w:name w:val="Body Text 3"/>
    <w:basedOn w:val="Normal"/>
    <w:semiHidden/>
    <w:pPr>
      <w:widowControl w:val="0"/>
      <w:autoSpaceDE w:val="0"/>
      <w:autoSpaceDN w:val="0"/>
      <w:adjustRightInd w:val="0"/>
      <w:spacing w:line="278" w:lineRule="atLeast"/>
    </w:pPr>
    <w:rPr>
      <w:b/>
      <w:bCs/>
      <w:szCs w:val="18"/>
      <w:lang w:val="el-GR"/>
    </w:rPr>
  </w:style>
  <w:style w:type="paragraph" w:styleId="BodyTextIndent2">
    <w:name w:val="Body Text Indent 2"/>
    <w:basedOn w:val="Normal"/>
    <w:semiHidden/>
    <w:pPr>
      <w:widowControl w:val="0"/>
      <w:autoSpaceDE w:val="0"/>
      <w:autoSpaceDN w:val="0"/>
      <w:adjustRightInd w:val="0"/>
      <w:spacing w:line="278" w:lineRule="atLeast"/>
      <w:ind w:left="720"/>
    </w:pPr>
    <w:rPr>
      <w:szCs w:val="18"/>
      <w:lang w:val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4446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3F44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36F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0236F8"/>
    <w:rPr>
      <w:rFonts w:ascii="Arial" w:hAnsi="Arial" w:cs="Arial"/>
      <w:sz w:val="22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0236F8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F0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70B"/>
    <w:rPr>
      <w:rFonts w:ascii="Arial" w:hAnsi="Arial" w:cs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815</Words>
  <Characters>4648</Characters>
  <Application>Microsoft Office Word</Application>
  <DocSecurity>8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ΠΑΡΑΡΤΗΜΑ  Α</vt:lpstr>
    </vt:vector>
  </TitlesOfParts>
  <Company>Laiki Group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ΠΑΡΑΡΤΗΜΑ  Α</dc:title>
  <dc:creator>02975-PC189094</dc:creator>
  <cp:lastModifiedBy>Pantelis Zeniou</cp:lastModifiedBy>
  <cp:revision>9</cp:revision>
  <cp:lastPrinted>2017-03-24T15:54:00Z</cp:lastPrinted>
  <dcterms:created xsi:type="dcterms:W3CDTF">2024-09-16T07:03:00Z</dcterms:created>
  <dcterms:modified xsi:type="dcterms:W3CDTF">2026-10-29T05:54:00Z</dcterms:modified>
</cp:coreProperties>
</file>